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Hi! Thank you for taking the time to contribute to Vendure!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make the best use of both your time and that of the Vendure maintainers, please follow the guidelines in this document.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fixes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contribute a bugfix, please first create an issue detailing the bug, and also indicate that you intend to fix it. When creating commits, please follow the commit message format below.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New features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Again, please create a feature request detailing the functionality you intend to add, and state that you would like to implement it. When creating commits, please follow the commit message format below.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 message format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repo uses [Conventional Commits](https://www.conventionalcommits.org).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type(scope): Message in present tense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`type` may be one of: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**feat** (new feature)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**fix** (bug fix)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**docs** (changes to documentation)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**perf** (performance improvements)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**style** (formatting, missing semi colons, etc; no code change)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**refactor** (refactoring production code)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**test** (adding missing tests, refactoring tests; no production code change)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**chore** (updating build tasks etc; no production code change)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`scope` indicates the package affected by the commit: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admin-ui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admin-ui-plugin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asset-server-plugin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common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core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email-plugin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etc.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 commit affects more than one package, separate them with a comma: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fix(core,common): Fix the thing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 commit applies to no particular package (e.g. a tooling change in the root package.json), the scope can be omitted.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Breaking Changes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contribution includes any breaking changes (including any changes to the DB schema; backwards-incompatible changes to the GraphQL APIs or VendureConfig; backwards-incompatible changes to current behavior), please include a `BREAKING CHANGE` section in your commit message as per the [Conventional Commits specification](https://www.conventionalcommits.org/en/v1.0.0/#commit-message-with-both-and-breaking-change-footer).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Linting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messages are linted on commit, so you'll know if your message is not quite right.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Setting up the dev environment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cloning the Vendure repo, please follow the [Development guide](https://github.com/vendure-ecommerce/vendure/blob/master/README.md#development) in the README for instructions on how to get up and running locally.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Admin UI translations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wish to contribute translations of the Admin UI into another language (or improve an existing set of translations), please see the [Localization guide](https://github.com/vendure-ecommerce/vendure/blob/master/packages/admin-ui/README.md#localization) in the admin-ui package.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