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Awesome Space welcomes contributions through GitHub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that your pull request follows the following guidelines: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addition is related to space exploration, commercial space, DIY space and astronomy projects, space science, cosmology, or related fields.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You've ensured that your link isn't already on the site, or already suggested in an outstanding or closed pull request.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Additions should be added in alphabetical order in the relevant category.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a description of the resource along with a name and url.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text editor is set to remove trailing whitespace.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categories, or improvements to the existing categories, are encouraged. (After adding your links, you can optionally run `ruby ./bin/reformat.rb` to regenerate the table of contents and ensure correct sorting.)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