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WCDB</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Welcome to [report issues](https://github.com/Tencent/wcdb/issues) or [pull requests](https://github.com/Tencent/wcdb/pulls). It's recommended to read the following Contributing</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Guide first before contributing. </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use Github Issues to track public bugs and feature requests.</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Search Known Issues First</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search the existing issues to see if any similar issue or feature request has already been filed. You should make sure your issue isn't redundant.</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New Issues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open an issue, the more information the better. Such as detailed description, screenshot or video of your problem, logcat or code blocks for your crash.</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Requests</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strongly welcome your pull request to make WCDB better.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Branch Management</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are three main branches here:</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`master` branch.</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 It is the latest (pre-)release branch. We use `master` for tags, with version number `1.1.0`, `1.2.0`, `1.3.0`...</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 **Don't submit any PR on `master` branch.**</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`dev` branch. </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 It is our stable developing branch. After full testing, `dev` will be merged to `master` branch for the next release.</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 **You are recommended to submit bugfix or feature PR on `dev` branch.**</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`hotfix` branch. </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 It is the latest tag version for hot fix. If we accept your pull request, we may just tag with version number `1.1.1`, `1.2.3`.</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 **Only submit urgent PR on `hotfix` branch for next specific release.**</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Normal bugfix or feature request should be submitted to `dev` branch. After full testing, we will merge them to `master` branch for the next release. </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have some urgent bugfixes on a published version, but the `master` branch have already far away with the latest tag version, you can submit a PR on hotfix. And it will be cherry picked to `dev` branch if it is possible.</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master</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dev        &lt;--- hotfix PR</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feature/bugfix PR</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Pull Requests</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code team will monitor all pull request, we run some code check and test on it. After all tests passed, we will accept this PR. But it won't merge to `master` branch at once, which have some delay.</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submitting a pull request, please make sure the followings are done:</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Fork the repo and create your branch from `master` or `hotfix`.</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Update code or documentation if you have changed APIs.</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Add the copyright notice to the top of any new files you've added.</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Check your code lints and checkstyles.</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Test and test again your code.</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Now, you can submit your pull request on `dev` or `hotfix` branch.</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License</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By contributing to WCDB, you agree that your contributions will be licensed</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under its [BSD LICENSE](https://github.com/Tencent/wcdb/blob/master/LICENSE.txt)</w:t>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